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4A059C">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A059C">
        <w:rPr>
          <w:rFonts w:ascii="Arial" w:hAnsi="Arial" w:cs="Arial"/>
          <w:b/>
          <w:sz w:val="24"/>
          <w:szCs w:val="24"/>
        </w:rPr>
        <w:t>461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A059C" w:rsidRPr="00E452C0">
        <w:rPr>
          <w:rFonts w:ascii="Arial" w:hAnsi="Arial" w:cs="Arial"/>
          <w:b/>
          <w:sz w:val="24"/>
          <w:szCs w:val="24"/>
        </w:rPr>
        <w:t>BUSINESS ETHICS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E452C0">
        <w:rPr>
          <w:rFonts w:ascii="Tahoma" w:hAnsi="Tahoma" w:cs="Tahoma"/>
          <w:b/>
          <w:sz w:val="28"/>
          <w:szCs w:val="28"/>
        </w:rPr>
        <w:t>3</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F4B29"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207F6E">
        <w:rPr>
          <w:b/>
          <w:bCs/>
          <w:sz w:val="24"/>
          <w:szCs w:val="24"/>
        </w:rPr>
        <w:t>THREE</w:t>
      </w:r>
      <w:r>
        <w:rPr>
          <w:b/>
          <w:bCs/>
          <w:sz w:val="24"/>
          <w:szCs w:val="24"/>
        </w:rPr>
        <w:t xml:space="preserve"> (</w:t>
      </w:r>
      <w:r w:rsidR="00207F6E">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Pr="007B5E8C" w:rsidRDefault="00E16478" w:rsidP="007B5E8C">
      <w:pPr>
        <w:spacing w:after="0" w:line="360" w:lineRule="auto"/>
        <w:rPr>
          <w:rFonts w:ascii="Times New Roman" w:hAnsi="Times New Roman"/>
          <w:b/>
          <w:sz w:val="24"/>
          <w:szCs w:val="24"/>
        </w:rPr>
      </w:pPr>
      <w:r w:rsidRPr="007B5E8C">
        <w:rPr>
          <w:rFonts w:ascii="Times New Roman" w:hAnsi="Times New Roman"/>
          <w:b/>
          <w:sz w:val="24"/>
          <w:szCs w:val="24"/>
        </w:rPr>
        <w:t>QUESTION ONE (COMPULSORY)</w:t>
      </w:r>
    </w:p>
    <w:p w:rsidR="00E452C0" w:rsidRPr="007B5E8C" w:rsidRDefault="00E452C0" w:rsidP="007B5E8C">
      <w:pPr>
        <w:pStyle w:val="ListParagraph"/>
        <w:spacing w:after="0" w:line="360" w:lineRule="auto"/>
        <w:ind w:left="284"/>
        <w:jc w:val="both"/>
        <w:rPr>
          <w:rFonts w:ascii="Times New Roman" w:hAnsi="Times New Roman"/>
          <w:color w:val="000000" w:themeColor="text1"/>
          <w:sz w:val="24"/>
          <w:szCs w:val="24"/>
          <w:shd w:val="clear" w:color="auto" w:fill="FFFFFF"/>
        </w:rPr>
      </w:pPr>
      <w:r w:rsidRPr="007B5E8C">
        <w:rPr>
          <w:rFonts w:ascii="Times New Roman" w:hAnsi="Times New Roman"/>
          <w:color w:val="000000" w:themeColor="text1"/>
          <w:sz w:val="24"/>
          <w:szCs w:val="24"/>
          <w:shd w:val="clear" w:color="auto" w:fill="FFFFFF"/>
        </w:rPr>
        <w:t xml:space="preserve">Ethics is a prime concern in marketing, and the areas of price, placement and promotion are no exception. Pricing refers to the way in which prices are set for consumers, considering the cost of inputs, distribution and overhead. Placement involves the strategic positioning of products within retail stores. Promotions involve short-term price discounts or giveaways. Each of these areas presents its own set of ethical dilemmas, challenges and legal guidelines to navigate. </w:t>
      </w:r>
    </w:p>
    <w:p w:rsidR="00E452C0" w:rsidRPr="007B5E8C" w:rsidRDefault="00E452C0" w:rsidP="007B5E8C">
      <w:pPr>
        <w:pStyle w:val="ListParagraph"/>
        <w:spacing w:after="0" w:line="360" w:lineRule="auto"/>
        <w:ind w:left="284"/>
        <w:jc w:val="both"/>
        <w:rPr>
          <w:rFonts w:ascii="Times New Roman" w:hAnsi="Times New Roman"/>
          <w:color w:val="000000" w:themeColor="text1"/>
          <w:sz w:val="24"/>
          <w:szCs w:val="24"/>
        </w:rPr>
      </w:pPr>
      <w:r w:rsidRPr="007B5E8C">
        <w:rPr>
          <w:rFonts w:ascii="Times New Roman" w:hAnsi="Times New Roman"/>
          <w:color w:val="000000" w:themeColor="text1"/>
          <w:sz w:val="24"/>
          <w:szCs w:val="24"/>
          <w:shd w:val="clear" w:color="auto" w:fill="FFFFFF"/>
        </w:rPr>
        <w:t>Understanding the role of ethics in product price, placement and promotion in marketing can help you to stay on the right side of the law while developing a reputation for setting high ethical standards.</w:t>
      </w:r>
      <w:r w:rsidRPr="007B5E8C">
        <w:rPr>
          <w:rFonts w:ascii="Times New Roman" w:hAnsi="Times New Roman"/>
          <w:color w:val="000000" w:themeColor="text1"/>
          <w:sz w:val="24"/>
          <w:szCs w:val="24"/>
        </w:rPr>
        <w:t xml:space="preserve"> Pricing ethics involves examining what constraints are needed on the pursuit of market share and profits when the actions of a company affect others adversely. </w:t>
      </w:r>
    </w:p>
    <w:p w:rsidR="00E452C0" w:rsidRPr="007B5E8C" w:rsidRDefault="00E452C0" w:rsidP="007B5E8C">
      <w:pPr>
        <w:pStyle w:val="ListParagraph"/>
        <w:spacing w:after="0" w:line="360" w:lineRule="auto"/>
        <w:ind w:left="284"/>
        <w:jc w:val="both"/>
        <w:rPr>
          <w:rFonts w:ascii="Times New Roman" w:hAnsi="Times New Roman"/>
          <w:color w:val="000000" w:themeColor="text1"/>
          <w:sz w:val="24"/>
          <w:szCs w:val="24"/>
        </w:rPr>
      </w:pPr>
      <w:r w:rsidRPr="007B5E8C">
        <w:rPr>
          <w:rFonts w:ascii="Times New Roman" w:hAnsi="Times New Roman"/>
          <w:color w:val="000000" w:themeColor="text1"/>
          <w:sz w:val="24"/>
          <w:szCs w:val="24"/>
        </w:rPr>
        <w:t>For example, a company that has a monopoly on a particular product with few, if any, directs competitor’s needs to think carefully about raising prices if the price change cannot be justified. Justification may be an increase in labor or material costs that can be demonstrated clearly to customers.</w:t>
      </w:r>
    </w:p>
    <w:p w:rsidR="00E452C0" w:rsidRPr="007B5E8C" w:rsidRDefault="00E452C0" w:rsidP="007B5E8C">
      <w:pPr>
        <w:pStyle w:val="ListParagraph"/>
        <w:spacing w:after="0" w:line="360" w:lineRule="auto"/>
        <w:jc w:val="both"/>
        <w:rPr>
          <w:rFonts w:ascii="Times New Roman" w:hAnsi="Times New Roman"/>
          <w:b/>
          <w:color w:val="000000" w:themeColor="text1"/>
          <w:sz w:val="24"/>
          <w:szCs w:val="24"/>
        </w:rPr>
      </w:pPr>
    </w:p>
    <w:p w:rsidR="00E452C0" w:rsidRPr="007B5E8C" w:rsidRDefault="00E452C0" w:rsidP="007B5E8C">
      <w:pPr>
        <w:pStyle w:val="ListParagraph"/>
        <w:numPr>
          <w:ilvl w:val="0"/>
          <w:numId w:val="3"/>
        </w:numPr>
        <w:spacing w:after="0" w:line="360" w:lineRule="auto"/>
        <w:jc w:val="both"/>
        <w:rPr>
          <w:rFonts w:ascii="Times New Roman" w:hAnsi="Times New Roman"/>
          <w:color w:val="000000" w:themeColor="text1"/>
          <w:sz w:val="24"/>
          <w:szCs w:val="24"/>
        </w:rPr>
      </w:pPr>
      <w:r w:rsidRPr="007B5E8C">
        <w:rPr>
          <w:rFonts w:ascii="Times New Roman" w:hAnsi="Times New Roman"/>
          <w:color w:val="000000" w:themeColor="text1"/>
          <w:sz w:val="24"/>
          <w:szCs w:val="24"/>
        </w:rPr>
        <w:t xml:space="preserve">Define business ethics.                                                                      </w:t>
      </w:r>
      <w:r w:rsidR="007B5E8C" w:rsidRPr="007B5E8C">
        <w:rPr>
          <w:rFonts w:ascii="Times New Roman" w:hAnsi="Times New Roman"/>
          <w:color w:val="000000" w:themeColor="text1"/>
          <w:sz w:val="24"/>
          <w:szCs w:val="24"/>
        </w:rPr>
        <w:tab/>
      </w:r>
      <w:r w:rsidR="007B5E8C" w:rsidRPr="007B5E8C">
        <w:rPr>
          <w:rFonts w:ascii="Times New Roman" w:hAnsi="Times New Roman"/>
          <w:color w:val="000000" w:themeColor="text1"/>
          <w:sz w:val="24"/>
          <w:szCs w:val="24"/>
        </w:rPr>
        <w:tab/>
      </w:r>
      <w:r w:rsidR="007B5E8C"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 xml:space="preserve"> </w:t>
      </w:r>
      <w:r w:rsidRPr="007B5E8C">
        <w:rPr>
          <w:rFonts w:ascii="Times New Roman" w:hAnsi="Times New Roman"/>
          <w:b/>
          <w:color w:val="000000" w:themeColor="text1"/>
          <w:sz w:val="24"/>
          <w:szCs w:val="24"/>
        </w:rPr>
        <w:t>(</w:t>
      </w:r>
      <w:r w:rsidRPr="007B5E8C">
        <w:rPr>
          <w:rFonts w:ascii="Times New Roman" w:hAnsi="Times New Roman"/>
          <w:color w:val="000000" w:themeColor="text1"/>
          <w:sz w:val="24"/>
          <w:szCs w:val="24"/>
        </w:rPr>
        <w:t>2</w:t>
      </w:r>
      <w:r w:rsidR="007B5E8C" w:rsidRPr="007B5E8C">
        <w:rPr>
          <w:rFonts w:ascii="Times New Roman" w:hAnsi="Times New Roman"/>
          <w:color w:val="000000" w:themeColor="text1"/>
          <w:sz w:val="24"/>
          <w:szCs w:val="24"/>
        </w:rPr>
        <w:t xml:space="preserve"> marks</w:t>
      </w:r>
      <w:r w:rsidRPr="007B5E8C">
        <w:rPr>
          <w:rFonts w:ascii="Times New Roman" w:hAnsi="Times New Roman"/>
          <w:color w:val="000000" w:themeColor="text1"/>
          <w:sz w:val="24"/>
          <w:szCs w:val="24"/>
        </w:rPr>
        <w:t>)</w:t>
      </w:r>
    </w:p>
    <w:p w:rsidR="00E452C0" w:rsidRPr="007B5E8C" w:rsidRDefault="00E452C0" w:rsidP="007B5E8C">
      <w:pPr>
        <w:pStyle w:val="ListParagraph"/>
        <w:numPr>
          <w:ilvl w:val="0"/>
          <w:numId w:val="3"/>
        </w:numPr>
        <w:spacing w:after="0" w:line="360" w:lineRule="auto"/>
        <w:jc w:val="both"/>
        <w:rPr>
          <w:rFonts w:ascii="Times New Roman" w:hAnsi="Times New Roman"/>
          <w:color w:val="000000" w:themeColor="text1"/>
          <w:sz w:val="24"/>
          <w:szCs w:val="24"/>
        </w:rPr>
      </w:pPr>
      <w:r w:rsidRPr="007B5E8C">
        <w:rPr>
          <w:rFonts w:ascii="Times New Roman" w:hAnsi="Times New Roman"/>
          <w:i/>
          <w:color w:val="000000" w:themeColor="text1"/>
          <w:sz w:val="24"/>
          <w:szCs w:val="24"/>
          <w:shd w:val="clear" w:color="auto" w:fill="FFFFFF"/>
        </w:rPr>
        <w:t>Pricing refers to the way in which prices are set for consumers, considering the cost of inputs, distribution and overhead. Placement involves the strategic positioning of products within retail stores.</w:t>
      </w:r>
      <w:r w:rsidRPr="007B5E8C">
        <w:rPr>
          <w:rFonts w:ascii="Times New Roman" w:hAnsi="Times New Roman"/>
          <w:color w:val="000000" w:themeColor="text1"/>
          <w:sz w:val="24"/>
          <w:szCs w:val="24"/>
          <w:shd w:val="clear" w:color="auto" w:fill="FFFFFF"/>
        </w:rPr>
        <w:t xml:space="preserve"> Discuss Ethical issues in pricing with relevant examples. </w:t>
      </w:r>
      <w:r w:rsidR="007B5E8C" w:rsidRPr="007B5E8C">
        <w:rPr>
          <w:rFonts w:ascii="Times New Roman" w:hAnsi="Times New Roman"/>
          <w:color w:val="000000" w:themeColor="text1"/>
          <w:sz w:val="24"/>
          <w:szCs w:val="24"/>
          <w:shd w:val="clear" w:color="auto" w:fill="FFFFFF"/>
        </w:rPr>
        <w:tab/>
      </w:r>
      <w:r w:rsidR="007B5E8C" w:rsidRPr="007B5E8C">
        <w:rPr>
          <w:rFonts w:ascii="Times New Roman" w:hAnsi="Times New Roman"/>
          <w:color w:val="000000" w:themeColor="text1"/>
          <w:sz w:val="24"/>
          <w:szCs w:val="24"/>
          <w:shd w:val="clear" w:color="auto" w:fill="FFFFFF"/>
        </w:rPr>
        <w:tab/>
      </w:r>
      <w:r w:rsidR="007B5E8C" w:rsidRPr="007B5E8C">
        <w:rPr>
          <w:rFonts w:ascii="Times New Roman" w:hAnsi="Times New Roman"/>
          <w:color w:val="000000" w:themeColor="text1"/>
          <w:sz w:val="24"/>
          <w:szCs w:val="24"/>
          <w:shd w:val="clear" w:color="auto" w:fill="FFFFFF"/>
        </w:rPr>
        <w:tab/>
      </w:r>
      <w:r w:rsidRPr="007B5E8C">
        <w:rPr>
          <w:rFonts w:ascii="Times New Roman" w:hAnsi="Times New Roman"/>
          <w:color w:val="000000" w:themeColor="text1"/>
          <w:sz w:val="24"/>
          <w:szCs w:val="24"/>
          <w:shd w:val="clear" w:color="auto" w:fill="FFFFFF"/>
        </w:rPr>
        <w:t>(8 Marks)</w:t>
      </w:r>
    </w:p>
    <w:p w:rsidR="00E452C0" w:rsidRPr="007B5E8C" w:rsidRDefault="007B5E8C" w:rsidP="007B5E8C">
      <w:pPr>
        <w:pStyle w:val="ListParagraph"/>
        <w:numPr>
          <w:ilvl w:val="0"/>
          <w:numId w:val="3"/>
        </w:numPr>
        <w:spacing w:after="0" w:line="360" w:lineRule="auto"/>
        <w:jc w:val="both"/>
        <w:rPr>
          <w:rFonts w:ascii="Times New Roman" w:hAnsi="Times New Roman"/>
          <w:color w:val="000000" w:themeColor="text1"/>
          <w:sz w:val="24"/>
          <w:szCs w:val="24"/>
        </w:rPr>
      </w:pPr>
      <w:r w:rsidRPr="007B5E8C">
        <w:rPr>
          <w:rFonts w:ascii="Times New Roman" w:hAnsi="Times New Roman"/>
          <w:color w:val="000000" w:themeColor="text1"/>
          <w:sz w:val="24"/>
          <w:szCs w:val="24"/>
        </w:rPr>
        <w:t>Enumerate five</w:t>
      </w:r>
      <w:r w:rsidR="00E452C0" w:rsidRPr="007B5E8C">
        <w:rPr>
          <w:rFonts w:ascii="Times New Roman" w:hAnsi="Times New Roman"/>
          <w:color w:val="000000" w:themeColor="text1"/>
          <w:sz w:val="24"/>
          <w:szCs w:val="24"/>
        </w:rPr>
        <w:t xml:space="preserve"> importance of ethics in organisations                    </w:t>
      </w:r>
      <w:r w:rsidR="00E452C0"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00E452C0" w:rsidRPr="007B5E8C">
        <w:rPr>
          <w:rFonts w:ascii="Times New Roman" w:hAnsi="Times New Roman"/>
          <w:color w:val="000000" w:themeColor="text1"/>
          <w:sz w:val="24"/>
          <w:szCs w:val="24"/>
        </w:rPr>
        <w:t xml:space="preserve"> (5 marks)     </w:t>
      </w:r>
    </w:p>
    <w:p w:rsidR="00E452C0" w:rsidRPr="007B5E8C" w:rsidRDefault="00E452C0" w:rsidP="007B5E8C">
      <w:pPr>
        <w:pStyle w:val="ListParagraph"/>
        <w:numPr>
          <w:ilvl w:val="0"/>
          <w:numId w:val="3"/>
        </w:numPr>
        <w:spacing w:after="0" w:line="360" w:lineRule="auto"/>
        <w:jc w:val="both"/>
        <w:rPr>
          <w:rFonts w:ascii="Times New Roman" w:hAnsi="Times New Roman"/>
          <w:color w:val="000000" w:themeColor="text1"/>
          <w:sz w:val="24"/>
          <w:szCs w:val="24"/>
        </w:rPr>
      </w:pPr>
      <w:r w:rsidRPr="007B5E8C">
        <w:rPr>
          <w:rFonts w:ascii="Times New Roman" w:hAnsi="Times New Roman"/>
          <w:color w:val="000000" w:themeColor="text1"/>
          <w:sz w:val="24"/>
          <w:szCs w:val="24"/>
        </w:rPr>
        <w:t xml:space="preserve">Cartels are drivers of unethical product pricing. Elucidate with relevant examples. (6 marks)  </w:t>
      </w:r>
    </w:p>
    <w:p w:rsidR="00E452C0" w:rsidRPr="007B5E8C" w:rsidRDefault="00E452C0" w:rsidP="007B5E8C">
      <w:pPr>
        <w:pStyle w:val="ListParagraph"/>
        <w:numPr>
          <w:ilvl w:val="0"/>
          <w:numId w:val="3"/>
        </w:numPr>
        <w:spacing w:after="0" w:line="360" w:lineRule="auto"/>
        <w:jc w:val="both"/>
        <w:rPr>
          <w:rFonts w:ascii="Times New Roman" w:hAnsi="Times New Roman"/>
          <w:color w:val="000000" w:themeColor="text1"/>
          <w:sz w:val="24"/>
          <w:szCs w:val="24"/>
        </w:rPr>
      </w:pPr>
      <w:r w:rsidRPr="007B5E8C">
        <w:rPr>
          <w:rFonts w:ascii="Times New Roman" w:hAnsi="Times New Roman"/>
          <w:color w:val="000000" w:themeColor="text1"/>
          <w:sz w:val="24"/>
          <w:szCs w:val="24"/>
        </w:rPr>
        <w:t>Write short notes on the concept “</w:t>
      </w:r>
      <w:r w:rsidRPr="007B5E8C">
        <w:rPr>
          <w:rFonts w:ascii="Times New Roman" w:hAnsi="Times New Roman"/>
          <w:i/>
          <w:color w:val="000000" w:themeColor="text1"/>
          <w:sz w:val="24"/>
          <w:szCs w:val="24"/>
        </w:rPr>
        <w:t>collusive tendering</w:t>
      </w:r>
      <w:r w:rsidRPr="007B5E8C">
        <w:rPr>
          <w:rFonts w:ascii="Times New Roman" w:hAnsi="Times New Roman"/>
          <w:color w:val="000000" w:themeColor="text1"/>
          <w:sz w:val="24"/>
          <w:szCs w:val="24"/>
        </w:rPr>
        <w:t>”</w:t>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007B5E8C" w:rsidRPr="007B5E8C">
        <w:rPr>
          <w:rFonts w:ascii="Times New Roman" w:hAnsi="Times New Roman"/>
          <w:color w:val="000000" w:themeColor="text1"/>
          <w:sz w:val="24"/>
          <w:szCs w:val="24"/>
        </w:rPr>
        <w:tab/>
      </w:r>
      <w:r w:rsidR="007B5E8C"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(4 marks)</w:t>
      </w:r>
    </w:p>
    <w:p w:rsidR="00E452C0" w:rsidRPr="007B5E8C" w:rsidRDefault="00E452C0" w:rsidP="007B5E8C">
      <w:pPr>
        <w:pStyle w:val="ListParagraph"/>
        <w:numPr>
          <w:ilvl w:val="0"/>
          <w:numId w:val="3"/>
        </w:numPr>
        <w:spacing w:after="0" w:line="360" w:lineRule="auto"/>
        <w:jc w:val="both"/>
        <w:rPr>
          <w:rFonts w:ascii="Times New Roman" w:hAnsi="Times New Roman"/>
          <w:color w:val="000000" w:themeColor="text1"/>
          <w:sz w:val="24"/>
          <w:szCs w:val="24"/>
        </w:rPr>
      </w:pPr>
      <w:r w:rsidRPr="007B5E8C">
        <w:rPr>
          <w:rFonts w:ascii="Times New Roman" w:eastAsia="Times New Roman" w:hAnsi="Times New Roman"/>
          <w:color w:val="000000" w:themeColor="text1"/>
          <w:sz w:val="24"/>
          <w:szCs w:val="24"/>
        </w:rPr>
        <w:t xml:space="preserve">The most fundamental or essential ethical issues that businesses face today are integrity and trust. Justify this argument citing relevant examples. </w:t>
      </w:r>
      <w:r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(5 marks)</w:t>
      </w:r>
    </w:p>
    <w:p w:rsidR="00E452C0" w:rsidRPr="007B5E8C" w:rsidRDefault="00E452C0" w:rsidP="007B5E8C">
      <w:pPr>
        <w:tabs>
          <w:tab w:val="left" w:pos="1037"/>
        </w:tabs>
        <w:spacing w:after="0" w:line="360" w:lineRule="auto"/>
        <w:jc w:val="both"/>
        <w:rPr>
          <w:rFonts w:ascii="Times New Roman" w:hAnsi="Times New Roman"/>
          <w:b/>
          <w:color w:val="000000" w:themeColor="text1"/>
          <w:sz w:val="24"/>
          <w:szCs w:val="24"/>
        </w:rPr>
      </w:pPr>
    </w:p>
    <w:p w:rsidR="00E452C0" w:rsidRPr="007B5E8C" w:rsidRDefault="00E452C0" w:rsidP="007B5E8C">
      <w:pPr>
        <w:tabs>
          <w:tab w:val="left" w:pos="1037"/>
        </w:tabs>
        <w:spacing w:after="0" w:line="360" w:lineRule="auto"/>
        <w:jc w:val="both"/>
        <w:rPr>
          <w:rFonts w:ascii="Times New Roman" w:hAnsi="Times New Roman"/>
          <w:b/>
          <w:color w:val="000000" w:themeColor="text1"/>
          <w:sz w:val="24"/>
          <w:szCs w:val="24"/>
        </w:rPr>
      </w:pPr>
      <w:r w:rsidRPr="007B5E8C">
        <w:rPr>
          <w:rFonts w:ascii="Times New Roman" w:hAnsi="Times New Roman"/>
          <w:b/>
          <w:color w:val="000000" w:themeColor="text1"/>
          <w:sz w:val="24"/>
          <w:szCs w:val="24"/>
        </w:rPr>
        <w:t>QUESTION TWO</w:t>
      </w:r>
    </w:p>
    <w:p w:rsidR="00E452C0" w:rsidRPr="007B5E8C" w:rsidRDefault="00E452C0" w:rsidP="007B5E8C">
      <w:pPr>
        <w:pStyle w:val="ListParagraph"/>
        <w:numPr>
          <w:ilvl w:val="0"/>
          <w:numId w:val="4"/>
        </w:numPr>
        <w:spacing w:after="0" w:line="360" w:lineRule="auto"/>
        <w:jc w:val="both"/>
        <w:rPr>
          <w:rFonts w:ascii="Times New Roman" w:hAnsi="Times New Roman"/>
          <w:color w:val="000000" w:themeColor="text1"/>
          <w:sz w:val="24"/>
          <w:szCs w:val="24"/>
        </w:rPr>
      </w:pPr>
      <w:r w:rsidRPr="007B5E8C">
        <w:rPr>
          <w:rFonts w:ascii="Times New Roman" w:eastAsia="Times New Roman" w:hAnsi="Times New Roman"/>
          <w:color w:val="000000" w:themeColor="text1"/>
          <w:sz w:val="24"/>
          <w:szCs w:val="24"/>
        </w:rPr>
        <w:t xml:space="preserve">There are some basic principles of business ethics which lead the organization to the road of success. Explain five such principles. </w:t>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007B5E8C"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(10</w:t>
      </w:r>
      <w:r w:rsidR="007B5E8C" w:rsidRPr="007B5E8C">
        <w:rPr>
          <w:rFonts w:ascii="Times New Roman" w:hAnsi="Times New Roman"/>
          <w:color w:val="000000" w:themeColor="text1"/>
          <w:sz w:val="24"/>
          <w:szCs w:val="24"/>
        </w:rPr>
        <w:t xml:space="preserve"> marks</w:t>
      </w:r>
      <w:r w:rsidRPr="007B5E8C">
        <w:rPr>
          <w:rFonts w:ascii="Times New Roman" w:hAnsi="Times New Roman"/>
          <w:color w:val="000000" w:themeColor="text1"/>
          <w:sz w:val="24"/>
          <w:szCs w:val="24"/>
        </w:rPr>
        <w:t>)</w:t>
      </w:r>
    </w:p>
    <w:p w:rsidR="00E452C0" w:rsidRPr="007B5E8C" w:rsidRDefault="00E452C0" w:rsidP="007B5E8C">
      <w:pPr>
        <w:pStyle w:val="ListParagraph"/>
        <w:numPr>
          <w:ilvl w:val="0"/>
          <w:numId w:val="4"/>
        </w:numPr>
        <w:spacing w:after="0" w:line="360" w:lineRule="auto"/>
        <w:jc w:val="both"/>
        <w:textAlignment w:val="baseline"/>
        <w:rPr>
          <w:rFonts w:ascii="Times New Roman" w:hAnsi="Times New Roman"/>
          <w:color w:val="000000" w:themeColor="text1"/>
          <w:sz w:val="24"/>
          <w:szCs w:val="24"/>
        </w:rPr>
      </w:pPr>
      <w:r w:rsidRPr="007B5E8C">
        <w:rPr>
          <w:rFonts w:ascii="Times New Roman" w:hAnsi="Times New Roman"/>
          <w:color w:val="000000" w:themeColor="text1"/>
          <w:sz w:val="24"/>
          <w:szCs w:val="24"/>
        </w:rPr>
        <w:t xml:space="preserve">Utilitarianism is an ethical theory that determines right from wrong by focusing on outcomes. Discuss giving relevant Examples </w:t>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007B5E8C" w:rsidRPr="007B5E8C">
        <w:rPr>
          <w:rFonts w:ascii="Times New Roman" w:hAnsi="Times New Roman"/>
          <w:color w:val="000000" w:themeColor="text1"/>
          <w:sz w:val="24"/>
          <w:szCs w:val="24"/>
        </w:rPr>
        <w:tab/>
      </w:r>
      <w:r w:rsidR="007B5E8C"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(10</w:t>
      </w:r>
      <w:r w:rsidR="007B5E8C" w:rsidRPr="007B5E8C">
        <w:rPr>
          <w:rFonts w:ascii="Times New Roman" w:hAnsi="Times New Roman"/>
          <w:color w:val="000000" w:themeColor="text1"/>
          <w:sz w:val="24"/>
          <w:szCs w:val="24"/>
        </w:rPr>
        <w:t xml:space="preserve"> </w:t>
      </w:r>
      <w:r w:rsidRPr="007B5E8C">
        <w:rPr>
          <w:rFonts w:ascii="Times New Roman" w:hAnsi="Times New Roman"/>
          <w:color w:val="000000" w:themeColor="text1"/>
          <w:sz w:val="24"/>
          <w:szCs w:val="24"/>
        </w:rPr>
        <w:t xml:space="preserve">marks) </w:t>
      </w:r>
    </w:p>
    <w:p w:rsidR="007B5E8C" w:rsidRDefault="007B5E8C" w:rsidP="007B5E8C">
      <w:pPr>
        <w:tabs>
          <w:tab w:val="left" w:pos="1037"/>
        </w:tabs>
        <w:spacing w:after="0" w:line="360" w:lineRule="auto"/>
        <w:jc w:val="both"/>
        <w:rPr>
          <w:rFonts w:ascii="Times New Roman" w:hAnsi="Times New Roman"/>
          <w:b/>
          <w:color w:val="000000" w:themeColor="text1"/>
          <w:sz w:val="24"/>
          <w:szCs w:val="24"/>
        </w:rPr>
      </w:pPr>
    </w:p>
    <w:p w:rsidR="007B5E8C" w:rsidRDefault="007B5E8C" w:rsidP="007B5E8C">
      <w:pPr>
        <w:tabs>
          <w:tab w:val="left" w:pos="1037"/>
        </w:tabs>
        <w:spacing w:after="0" w:line="360" w:lineRule="auto"/>
        <w:jc w:val="both"/>
        <w:rPr>
          <w:rFonts w:ascii="Times New Roman" w:hAnsi="Times New Roman"/>
          <w:b/>
          <w:color w:val="000000" w:themeColor="text1"/>
          <w:sz w:val="24"/>
          <w:szCs w:val="24"/>
        </w:rPr>
      </w:pPr>
    </w:p>
    <w:p w:rsidR="007B5E8C" w:rsidRDefault="007B5E8C" w:rsidP="007B5E8C">
      <w:pPr>
        <w:tabs>
          <w:tab w:val="left" w:pos="1037"/>
        </w:tabs>
        <w:spacing w:after="0" w:line="360" w:lineRule="auto"/>
        <w:jc w:val="both"/>
        <w:rPr>
          <w:rFonts w:ascii="Times New Roman" w:hAnsi="Times New Roman"/>
          <w:b/>
          <w:color w:val="000000" w:themeColor="text1"/>
          <w:sz w:val="24"/>
          <w:szCs w:val="24"/>
        </w:rPr>
      </w:pPr>
    </w:p>
    <w:p w:rsidR="007B5E8C" w:rsidRDefault="007B5E8C" w:rsidP="007B5E8C">
      <w:pPr>
        <w:tabs>
          <w:tab w:val="left" w:pos="1037"/>
        </w:tabs>
        <w:spacing w:after="0" w:line="360" w:lineRule="auto"/>
        <w:jc w:val="both"/>
        <w:rPr>
          <w:rFonts w:ascii="Times New Roman" w:hAnsi="Times New Roman"/>
          <w:b/>
          <w:color w:val="000000" w:themeColor="text1"/>
          <w:sz w:val="24"/>
          <w:szCs w:val="24"/>
        </w:rPr>
      </w:pPr>
    </w:p>
    <w:p w:rsidR="007B5E8C" w:rsidRDefault="007B5E8C" w:rsidP="007B5E8C">
      <w:pPr>
        <w:tabs>
          <w:tab w:val="left" w:pos="1037"/>
        </w:tabs>
        <w:spacing w:after="0" w:line="360" w:lineRule="auto"/>
        <w:jc w:val="both"/>
        <w:rPr>
          <w:rFonts w:ascii="Times New Roman" w:hAnsi="Times New Roman"/>
          <w:b/>
          <w:color w:val="000000" w:themeColor="text1"/>
          <w:sz w:val="24"/>
          <w:szCs w:val="24"/>
        </w:rPr>
      </w:pPr>
    </w:p>
    <w:p w:rsidR="007B5E8C" w:rsidRDefault="007B5E8C" w:rsidP="007B5E8C">
      <w:pPr>
        <w:tabs>
          <w:tab w:val="left" w:pos="1037"/>
        </w:tabs>
        <w:spacing w:after="0" w:line="360" w:lineRule="auto"/>
        <w:jc w:val="both"/>
        <w:rPr>
          <w:rFonts w:ascii="Times New Roman" w:hAnsi="Times New Roman"/>
          <w:b/>
          <w:color w:val="000000" w:themeColor="text1"/>
          <w:sz w:val="24"/>
          <w:szCs w:val="24"/>
        </w:rPr>
      </w:pPr>
    </w:p>
    <w:p w:rsidR="00E452C0" w:rsidRPr="007B5E8C" w:rsidRDefault="00E452C0" w:rsidP="007B5E8C">
      <w:pPr>
        <w:tabs>
          <w:tab w:val="left" w:pos="1037"/>
        </w:tabs>
        <w:spacing w:after="0" w:line="360" w:lineRule="auto"/>
        <w:jc w:val="both"/>
        <w:rPr>
          <w:rFonts w:ascii="Times New Roman" w:hAnsi="Times New Roman"/>
          <w:b/>
          <w:color w:val="000000" w:themeColor="text1"/>
          <w:sz w:val="24"/>
          <w:szCs w:val="24"/>
        </w:rPr>
      </w:pPr>
      <w:r w:rsidRPr="007B5E8C">
        <w:rPr>
          <w:rFonts w:ascii="Times New Roman" w:hAnsi="Times New Roman"/>
          <w:b/>
          <w:color w:val="000000" w:themeColor="text1"/>
          <w:sz w:val="24"/>
          <w:szCs w:val="24"/>
        </w:rPr>
        <w:t>QUESTION THREE</w:t>
      </w:r>
    </w:p>
    <w:p w:rsidR="00E452C0" w:rsidRPr="007B5E8C" w:rsidRDefault="00E452C0" w:rsidP="007B5E8C">
      <w:pPr>
        <w:pStyle w:val="ListParagraph"/>
        <w:numPr>
          <w:ilvl w:val="0"/>
          <w:numId w:val="7"/>
        </w:numPr>
        <w:spacing w:after="0" w:line="360" w:lineRule="auto"/>
        <w:jc w:val="both"/>
        <w:rPr>
          <w:rFonts w:ascii="Times New Roman" w:hAnsi="Times New Roman"/>
          <w:color w:val="000000" w:themeColor="text1"/>
          <w:sz w:val="24"/>
          <w:szCs w:val="24"/>
        </w:rPr>
      </w:pPr>
      <w:r w:rsidRPr="007B5E8C">
        <w:rPr>
          <w:rFonts w:ascii="Times New Roman" w:hAnsi="Times New Roman"/>
          <w:color w:val="000000" w:themeColor="text1"/>
          <w:sz w:val="24"/>
          <w:szCs w:val="24"/>
        </w:rPr>
        <w:t>Discuss four ways in which Human Resource Department can promote the culture of professionalism and integrity in an organization</w:t>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007B5E8C"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 xml:space="preserve">(8 marks)  </w:t>
      </w:r>
    </w:p>
    <w:p w:rsidR="00E452C0" w:rsidRPr="007B5E8C" w:rsidRDefault="00E452C0" w:rsidP="007B5E8C">
      <w:pPr>
        <w:pStyle w:val="ListParagraph"/>
        <w:numPr>
          <w:ilvl w:val="0"/>
          <w:numId w:val="7"/>
        </w:numPr>
        <w:spacing w:after="0" w:line="360" w:lineRule="auto"/>
        <w:jc w:val="both"/>
        <w:rPr>
          <w:rFonts w:ascii="Times New Roman" w:hAnsi="Times New Roman"/>
          <w:color w:val="000000" w:themeColor="text1"/>
          <w:sz w:val="24"/>
          <w:szCs w:val="24"/>
        </w:rPr>
      </w:pPr>
      <w:r w:rsidRPr="007B5E8C">
        <w:rPr>
          <w:rFonts w:ascii="Times New Roman" w:eastAsia="Times New Roman" w:hAnsi="Times New Roman"/>
          <w:color w:val="000000" w:themeColor="text1"/>
          <w:sz w:val="24"/>
          <w:szCs w:val="24"/>
        </w:rPr>
        <w:t>Market research is the collection and analysis of information about consumers, competitors and the effectiveness of marketing programs. Explain four unethical practices in Market Research.</w:t>
      </w:r>
      <w:r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(8 Marks)</w:t>
      </w:r>
    </w:p>
    <w:p w:rsidR="00E452C0" w:rsidRPr="007B5E8C" w:rsidRDefault="00E452C0" w:rsidP="007B5E8C">
      <w:pPr>
        <w:pStyle w:val="ListParagraph"/>
        <w:numPr>
          <w:ilvl w:val="0"/>
          <w:numId w:val="7"/>
        </w:numPr>
        <w:spacing w:after="0" w:line="360" w:lineRule="auto"/>
        <w:jc w:val="both"/>
        <w:rPr>
          <w:rFonts w:ascii="Times New Roman" w:hAnsi="Times New Roman"/>
          <w:color w:val="000000" w:themeColor="text1"/>
          <w:sz w:val="24"/>
          <w:szCs w:val="24"/>
        </w:rPr>
      </w:pPr>
      <w:r w:rsidRPr="007B5E8C">
        <w:rPr>
          <w:rFonts w:ascii="Times New Roman" w:eastAsia="Times New Roman" w:hAnsi="Times New Roman"/>
          <w:color w:val="000000" w:themeColor="text1"/>
          <w:sz w:val="24"/>
          <w:szCs w:val="24"/>
        </w:rPr>
        <w:t>Describe, with relevant examples, post-purchase Dissonance.</w:t>
      </w:r>
      <w:r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(4</w:t>
      </w:r>
      <w:r w:rsidR="007B5E8C" w:rsidRPr="007B5E8C">
        <w:rPr>
          <w:rFonts w:ascii="Times New Roman" w:eastAsia="Times New Roman" w:hAnsi="Times New Roman"/>
          <w:color w:val="000000" w:themeColor="text1"/>
          <w:sz w:val="24"/>
          <w:szCs w:val="24"/>
        </w:rPr>
        <w:t xml:space="preserve"> </w:t>
      </w:r>
      <w:r w:rsidRPr="007B5E8C">
        <w:rPr>
          <w:rFonts w:ascii="Times New Roman" w:eastAsia="Times New Roman" w:hAnsi="Times New Roman"/>
          <w:color w:val="000000" w:themeColor="text1"/>
          <w:sz w:val="24"/>
          <w:szCs w:val="24"/>
        </w:rPr>
        <w:t>marks)</w:t>
      </w:r>
    </w:p>
    <w:p w:rsidR="00E452C0" w:rsidRPr="007B5E8C" w:rsidRDefault="00E452C0" w:rsidP="007B5E8C">
      <w:pPr>
        <w:spacing w:after="0" w:line="360" w:lineRule="auto"/>
        <w:jc w:val="both"/>
        <w:rPr>
          <w:rFonts w:ascii="Times New Roman" w:hAnsi="Times New Roman"/>
          <w:color w:val="000000" w:themeColor="text1"/>
          <w:sz w:val="24"/>
          <w:szCs w:val="24"/>
        </w:rPr>
      </w:pPr>
    </w:p>
    <w:p w:rsidR="00E452C0" w:rsidRPr="007B5E8C" w:rsidRDefault="00E452C0" w:rsidP="007B5E8C">
      <w:pPr>
        <w:tabs>
          <w:tab w:val="left" w:pos="1037"/>
        </w:tabs>
        <w:spacing w:after="0" w:line="360" w:lineRule="auto"/>
        <w:jc w:val="both"/>
        <w:rPr>
          <w:rFonts w:ascii="Times New Roman" w:hAnsi="Times New Roman"/>
          <w:b/>
          <w:color w:val="000000" w:themeColor="text1"/>
          <w:sz w:val="24"/>
          <w:szCs w:val="24"/>
        </w:rPr>
      </w:pPr>
      <w:r w:rsidRPr="007B5E8C">
        <w:rPr>
          <w:rFonts w:ascii="Times New Roman" w:hAnsi="Times New Roman"/>
          <w:b/>
          <w:color w:val="000000" w:themeColor="text1"/>
          <w:sz w:val="24"/>
          <w:szCs w:val="24"/>
        </w:rPr>
        <w:t>QUESTION FOUR</w:t>
      </w:r>
    </w:p>
    <w:p w:rsidR="00E452C0" w:rsidRPr="007B5E8C" w:rsidRDefault="00E452C0" w:rsidP="007B5E8C">
      <w:pPr>
        <w:pStyle w:val="ListParagraph"/>
        <w:numPr>
          <w:ilvl w:val="0"/>
          <w:numId w:val="6"/>
        </w:numPr>
        <w:spacing w:after="0" w:line="360" w:lineRule="auto"/>
        <w:jc w:val="both"/>
        <w:rPr>
          <w:rFonts w:ascii="Times New Roman" w:hAnsi="Times New Roman"/>
          <w:color w:val="000000" w:themeColor="text1"/>
          <w:sz w:val="24"/>
          <w:szCs w:val="24"/>
        </w:rPr>
      </w:pPr>
      <w:r w:rsidRPr="007B5E8C">
        <w:rPr>
          <w:rFonts w:ascii="Times New Roman" w:hAnsi="Times New Roman"/>
          <w:color w:val="000000" w:themeColor="text1"/>
          <w:sz w:val="24"/>
          <w:szCs w:val="24"/>
          <w:shd w:val="clear" w:color="auto" w:fill="FFFFFF"/>
        </w:rPr>
        <w:t>The shrinking role of Government is a major driver of Corporate Social Responsibility among private enterprises. Discuss.</w:t>
      </w:r>
      <w:r w:rsidRPr="007B5E8C">
        <w:rPr>
          <w:rFonts w:ascii="Times New Roman" w:hAnsi="Times New Roman"/>
          <w:color w:val="000000" w:themeColor="text1"/>
          <w:sz w:val="24"/>
          <w:szCs w:val="24"/>
          <w:shd w:val="clear" w:color="auto" w:fill="FFFFFF"/>
        </w:rPr>
        <w:tab/>
      </w:r>
      <w:r w:rsidRPr="007B5E8C">
        <w:rPr>
          <w:rFonts w:ascii="Times New Roman" w:hAnsi="Times New Roman"/>
          <w:color w:val="000000" w:themeColor="text1"/>
          <w:sz w:val="24"/>
          <w:szCs w:val="24"/>
          <w:shd w:val="clear" w:color="auto" w:fill="FFFFFF"/>
        </w:rPr>
        <w:tab/>
      </w:r>
      <w:r w:rsidRPr="007B5E8C">
        <w:rPr>
          <w:rFonts w:ascii="Times New Roman" w:hAnsi="Times New Roman"/>
          <w:color w:val="000000" w:themeColor="text1"/>
          <w:sz w:val="24"/>
          <w:szCs w:val="24"/>
          <w:shd w:val="clear" w:color="auto" w:fill="FFFFFF"/>
        </w:rPr>
        <w:tab/>
      </w:r>
      <w:r w:rsidRPr="007B5E8C">
        <w:rPr>
          <w:rFonts w:ascii="Times New Roman" w:hAnsi="Times New Roman"/>
          <w:color w:val="000000" w:themeColor="text1"/>
          <w:sz w:val="24"/>
          <w:szCs w:val="24"/>
          <w:shd w:val="clear" w:color="auto" w:fill="FFFFFF"/>
        </w:rPr>
        <w:tab/>
      </w:r>
      <w:r w:rsidRPr="007B5E8C">
        <w:rPr>
          <w:rFonts w:ascii="Times New Roman" w:hAnsi="Times New Roman"/>
          <w:color w:val="000000" w:themeColor="text1"/>
          <w:sz w:val="24"/>
          <w:szCs w:val="24"/>
          <w:shd w:val="clear" w:color="auto" w:fill="FFFFFF"/>
        </w:rPr>
        <w:tab/>
      </w:r>
      <w:r w:rsidRPr="007B5E8C">
        <w:rPr>
          <w:rFonts w:ascii="Times New Roman" w:hAnsi="Times New Roman"/>
          <w:color w:val="000000" w:themeColor="text1"/>
          <w:sz w:val="24"/>
          <w:szCs w:val="24"/>
          <w:shd w:val="clear" w:color="auto" w:fill="FFFFFF"/>
        </w:rPr>
        <w:tab/>
      </w:r>
      <w:r w:rsidR="007B5E8C" w:rsidRPr="007B5E8C">
        <w:rPr>
          <w:rFonts w:ascii="Times New Roman" w:hAnsi="Times New Roman"/>
          <w:color w:val="000000" w:themeColor="text1"/>
          <w:sz w:val="24"/>
          <w:szCs w:val="24"/>
          <w:shd w:val="clear" w:color="auto" w:fill="FFFFFF"/>
        </w:rPr>
        <w:tab/>
      </w:r>
      <w:r w:rsidR="007B5E8C" w:rsidRPr="007B5E8C">
        <w:rPr>
          <w:rFonts w:ascii="Times New Roman" w:hAnsi="Times New Roman"/>
          <w:color w:val="000000" w:themeColor="text1"/>
          <w:sz w:val="24"/>
          <w:szCs w:val="24"/>
          <w:shd w:val="clear" w:color="auto" w:fill="FFFFFF"/>
        </w:rPr>
        <w:tab/>
      </w:r>
      <w:r w:rsidRPr="007B5E8C">
        <w:rPr>
          <w:rFonts w:ascii="Times New Roman" w:hAnsi="Times New Roman"/>
          <w:color w:val="000000" w:themeColor="text1"/>
          <w:sz w:val="24"/>
          <w:szCs w:val="24"/>
          <w:shd w:val="clear" w:color="auto" w:fill="FFFFFF"/>
        </w:rPr>
        <w:t>(8</w:t>
      </w:r>
      <w:r w:rsidR="007B5E8C" w:rsidRPr="007B5E8C">
        <w:rPr>
          <w:rFonts w:ascii="Times New Roman" w:hAnsi="Times New Roman"/>
          <w:color w:val="000000" w:themeColor="text1"/>
          <w:sz w:val="24"/>
          <w:szCs w:val="24"/>
          <w:shd w:val="clear" w:color="auto" w:fill="FFFFFF"/>
        </w:rPr>
        <w:t xml:space="preserve"> </w:t>
      </w:r>
      <w:r w:rsidRPr="007B5E8C">
        <w:rPr>
          <w:rFonts w:ascii="Times New Roman" w:hAnsi="Times New Roman"/>
          <w:color w:val="000000" w:themeColor="text1"/>
          <w:sz w:val="24"/>
          <w:szCs w:val="24"/>
          <w:shd w:val="clear" w:color="auto" w:fill="FFFFFF"/>
        </w:rPr>
        <w:t>marks)</w:t>
      </w:r>
    </w:p>
    <w:p w:rsidR="00E452C0" w:rsidRPr="007B5E8C" w:rsidRDefault="00E452C0" w:rsidP="007B5E8C">
      <w:pPr>
        <w:pStyle w:val="ListParagraph"/>
        <w:numPr>
          <w:ilvl w:val="0"/>
          <w:numId w:val="6"/>
        </w:numPr>
        <w:spacing w:after="0" w:line="360" w:lineRule="auto"/>
        <w:jc w:val="both"/>
        <w:rPr>
          <w:rFonts w:ascii="Times New Roman" w:hAnsi="Times New Roman"/>
          <w:color w:val="000000" w:themeColor="text1"/>
          <w:sz w:val="24"/>
          <w:szCs w:val="24"/>
        </w:rPr>
      </w:pPr>
      <w:r w:rsidRPr="007B5E8C">
        <w:rPr>
          <w:rFonts w:ascii="Times New Roman" w:eastAsia="Times New Roman" w:hAnsi="Times New Roman"/>
          <w:color w:val="000000" w:themeColor="text1"/>
          <w:sz w:val="24"/>
          <w:szCs w:val="24"/>
        </w:rPr>
        <w:t xml:space="preserve">According to some versions of laissez faire economics, the world would be a better place if everyone pursued their own self interests. Based on Ethical Egoism theory, justify this argument. </w:t>
      </w:r>
      <w:r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ab/>
      </w:r>
      <w:r w:rsidR="007B5E8C" w:rsidRPr="007B5E8C">
        <w:rPr>
          <w:rFonts w:ascii="Times New Roman" w:hAnsi="Times New Roman"/>
          <w:color w:val="000000" w:themeColor="text1"/>
          <w:sz w:val="24"/>
          <w:szCs w:val="24"/>
        </w:rPr>
        <w:tab/>
      </w:r>
      <w:r w:rsidR="007B5E8C" w:rsidRPr="007B5E8C">
        <w:rPr>
          <w:rFonts w:ascii="Times New Roman" w:hAnsi="Times New Roman"/>
          <w:color w:val="000000" w:themeColor="text1"/>
          <w:sz w:val="24"/>
          <w:szCs w:val="24"/>
        </w:rPr>
        <w:tab/>
      </w:r>
      <w:r w:rsidRPr="007B5E8C">
        <w:rPr>
          <w:rFonts w:ascii="Times New Roman" w:hAnsi="Times New Roman"/>
          <w:color w:val="000000" w:themeColor="text1"/>
          <w:sz w:val="24"/>
          <w:szCs w:val="24"/>
        </w:rPr>
        <w:t xml:space="preserve">(6 marks)    </w:t>
      </w:r>
    </w:p>
    <w:p w:rsidR="00E452C0" w:rsidRPr="007B5E8C" w:rsidRDefault="00E452C0" w:rsidP="007B5E8C">
      <w:pPr>
        <w:pStyle w:val="ListParagraph"/>
        <w:numPr>
          <w:ilvl w:val="0"/>
          <w:numId w:val="6"/>
        </w:numPr>
        <w:spacing w:after="0" w:line="360" w:lineRule="auto"/>
        <w:jc w:val="both"/>
        <w:rPr>
          <w:rFonts w:ascii="Times New Roman" w:hAnsi="Times New Roman"/>
          <w:color w:val="000000" w:themeColor="text1"/>
          <w:sz w:val="24"/>
          <w:szCs w:val="24"/>
        </w:rPr>
      </w:pPr>
      <w:r w:rsidRPr="007B5E8C">
        <w:rPr>
          <w:rFonts w:ascii="Times New Roman" w:hAnsi="Times New Roman"/>
          <w:color w:val="000000" w:themeColor="text1"/>
          <w:sz w:val="24"/>
          <w:szCs w:val="24"/>
        </w:rPr>
        <w:t>Whistle blowing is ethical under four conditions. Describe with relevant examples.</w:t>
      </w:r>
      <w:r w:rsidRPr="007B5E8C">
        <w:rPr>
          <w:rFonts w:ascii="Times New Roman" w:hAnsi="Times New Roman"/>
          <w:color w:val="000000" w:themeColor="text1"/>
          <w:sz w:val="24"/>
          <w:szCs w:val="24"/>
        </w:rPr>
        <w:t xml:space="preserve"> </w:t>
      </w:r>
      <w:r w:rsidRPr="007B5E8C">
        <w:rPr>
          <w:rFonts w:ascii="Times New Roman" w:hAnsi="Times New Roman"/>
          <w:color w:val="000000" w:themeColor="text1"/>
          <w:sz w:val="24"/>
          <w:szCs w:val="24"/>
        </w:rPr>
        <w:t>(8 marks)</w:t>
      </w:r>
    </w:p>
    <w:p w:rsidR="007B5E8C" w:rsidRDefault="007B5E8C" w:rsidP="007B5E8C">
      <w:pPr>
        <w:spacing w:after="0" w:line="360" w:lineRule="auto"/>
        <w:jc w:val="both"/>
        <w:rPr>
          <w:rFonts w:ascii="Times New Roman" w:hAnsi="Times New Roman"/>
          <w:b/>
          <w:color w:val="000000" w:themeColor="text1"/>
          <w:sz w:val="24"/>
          <w:szCs w:val="24"/>
        </w:rPr>
      </w:pPr>
    </w:p>
    <w:p w:rsidR="00E452C0" w:rsidRPr="007B5E8C" w:rsidRDefault="00E452C0" w:rsidP="007B5E8C">
      <w:pPr>
        <w:spacing w:after="0" w:line="360" w:lineRule="auto"/>
        <w:jc w:val="both"/>
        <w:rPr>
          <w:rFonts w:ascii="Times New Roman" w:hAnsi="Times New Roman"/>
          <w:b/>
          <w:color w:val="000000" w:themeColor="text1"/>
          <w:sz w:val="24"/>
          <w:szCs w:val="24"/>
        </w:rPr>
      </w:pPr>
      <w:r w:rsidRPr="007B5E8C">
        <w:rPr>
          <w:rFonts w:ascii="Times New Roman" w:hAnsi="Times New Roman"/>
          <w:b/>
          <w:color w:val="000000" w:themeColor="text1"/>
          <w:sz w:val="24"/>
          <w:szCs w:val="24"/>
        </w:rPr>
        <w:t>QUESTION FIVE</w:t>
      </w:r>
    </w:p>
    <w:p w:rsidR="00E452C0" w:rsidRPr="007B5E8C" w:rsidRDefault="00E452C0" w:rsidP="007B5E8C">
      <w:pPr>
        <w:pStyle w:val="ListParagraph"/>
        <w:numPr>
          <w:ilvl w:val="0"/>
          <w:numId w:val="5"/>
        </w:numPr>
        <w:spacing w:after="0" w:line="360" w:lineRule="auto"/>
        <w:jc w:val="both"/>
        <w:rPr>
          <w:rFonts w:ascii="Times New Roman" w:hAnsi="Times New Roman"/>
          <w:b/>
          <w:color w:val="000000" w:themeColor="text1"/>
          <w:sz w:val="24"/>
          <w:szCs w:val="24"/>
        </w:rPr>
      </w:pPr>
      <w:r w:rsidRPr="007B5E8C">
        <w:rPr>
          <w:rFonts w:ascii="Times New Roman" w:eastAsia="Times New Roman" w:hAnsi="Times New Roman"/>
          <w:color w:val="000000" w:themeColor="text1"/>
          <w:sz w:val="24"/>
          <w:szCs w:val="24"/>
        </w:rPr>
        <w:t xml:space="preserve">The </w:t>
      </w:r>
      <w:r w:rsidRPr="007B5E8C">
        <w:rPr>
          <w:rFonts w:ascii="Times New Roman" w:hAnsi="Times New Roman"/>
          <w:i/>
          <w:color w:val="000000" w:themeColor="text1"/>
          <w:sz w:val="24"/>
          <w:szCs w:val="24"/>
        </w:rPr>
        <w:t>principles of doubt effect</w:t>
      </w:r>
      <w:r w:rsidRPr="007B5E8C">
        <w:rPr>
          <w:rFonts w:ascii="Times New Roman" w:eastAsia="Times New Roman" w:hAnsi="Times New Roman"/>
          <w:color w:val="000000" w:themeColor="text1"/>
          <w:sz w:val="24"/>
          <w:szCs w:val="24"/>
        </w:rPr>
        <w:t xml:space="preserve"> </w:t>
      </w:r>
      <w:r w:rsidRPr="007B5E8C">
        <w:rPr>
          <w:rFonts w:ascii="Times New Roman" w:eastAsia="Times New Roman" w:hAnsi="Times New Roman"/>
          <w:color w:val="000000" w:themeColor="text1"/>
          <w:sz w:val="24"/>
          <w:szCs w:val="24"/>
        </w:rPr>
        <w:t>consist</w:t>
      </w:r>
      <w:r w:rsidRPr="007B5E8C">
        <w:rPr>
          <w:rFonts w:ascii="Times New Roman" w:eastAsia="Times New Roman" w:hAnsi="Times New Roman"/>
          <w:color w:val="000000" w:themeColor="text1"/>
          <w:sz w:val="24"/>
          <w:szCs w:val="24"/>
        </w:rPr>
        <w:t xml:space="preserve"> of four conditions that must be satisfied before an act is morally permissible. Describe the conditions citing relevant examples. </w:t>
      </w:r>
      <w:r w:rsidR="007B5E8C" w:rsidRPr="007B5E8C">
        <w:rPr>
          <w:rFonts w:ascii="Times New Roman" w:eastAsia="Times New Roman" w:hAnsi="Times New Roman"/>
          <w:color w:val="000000" w:themeColor="text1"/>
          <w:sz w:val="24"/>
          <w:szCs w:val="24"/>
        </w:rPr>
        <w:tab/>
      </w:r>
      <w:r w:rsidR="007B5E8C" w:rsidRPr="007B5E8C">
        <w:rPr>
          <w:rFonts w:ascii="Times New Roman" w:eastAsia="Times New Roman" w:hAnsi="Times New Roman"/>
          <w:color w:val="000000" w:themeColor="text1"/>
          <w:sz w:val="24"/>
          <w:szCs w:val="24"/>
        </w:rPr>
        <w:tab/>
      </w:r>
      <w:r w:rsidRPr="007B5E8C">
        <w:rPr>
          <w:rFonts w:ascii="Times New Roman" w:eastAsia="Times New Roman" w:hAnsi="Times New Roman"/>
          <w:color w:val="000000" w:themeColor="text1"/>
          <w:sz w:val="24"/>
          <w:szCs w:val="24"/>
        </w:rPr>
        <w:t>(8 Marks)</w:t>
      </w:r>
    </w:p>
    <w:p w:rsidR="00E452C0" w:rsidRPr="007B5E8C" w:rsidRDefault="00E452C0" w:rsidP="007B5E8C">
      <w:pPr>
        <w:pStyle w:val="ListParagraph"/>
        <w:numPr>
          <w:ilvl w:val="0"/>
          <w:numId w:val="5"/>
        </w:numPr>
        <w:spacing w:after="0" w:line="360" w:lineRule="auto"/>
        <w:jc w:val="both"/>
        <w:rPr>
          <w:rFonts w:ascii="Times New Roman" w:hAnsi="Times New Roman"/>
          <w:color w:val="000000" w:themeColor="text1"/>
          <w:sz w:val="24"/>
          <w:szCs w:val="24"/>
        </w:rPr>
      </w:pPr>
      <w:r w:rsidRPr="007B5E8C">
        <w:rPr>
          <w:rFonts w:ascii="Times New Roman" w:hAnsi="Times New Roman"/>
          <w:color w:val="000000" w:themeColor="text1"/>
          <w:sz w:val="24"/>
          <w:szCs w:val="24"/>
          <w:shd w:val="clear" w:color="auto" w:fill="FFFFFF"/>
        </w:rPr>
        <w:t xml:space="preserve">A </w:t>
      </w:r>
      <w:r w:rsidRPr="007B5E8C">
        <w:rPr>
          <w:rFonts w:ascii="Times New Roman" w:hAnsi="Times New Roman"/>
          <w:b/>
          <w:bCs/>
          <w:color w:val="000000" w:themeColor="text1"/>
          <w:sz w:val="24"/>
          <w:szCs w:val="24"/>
          <w:shd w:val="clear" w:color="auto" w:fill="FFFFFF"/>
        </w:rPr>
        <w:t>profit motive</w:t>
      </w:r>
      <w:r w:rsidRPr="007B5E8C">
        <w:rPr>
          <w:rFonts w:ascii="Times New Roman" w:hAnsi="Times New Roman"/>
          <w:color w:val="000000" w:themeColor="text1"/>
          <w:sz w:val="24"/>
          <w:szCs w:val="24"/>
          <w:shd w:val="clear" w:color="auto" w:fill="FFFFFF"/>
        </w:rPr>
        <w:t> is the motivation of firms that operate so as to </w:t>
      </w:r>
      <w:hyperlink r:id="rId9" w:history="1">
        <w:r w:rsidRPr="007B5E8C">
          <w:rPr>
            <w:rFonts w:ascii="Times New Roman" w:hAnsi="Times New Roman"/>
            <w:color w:val="000000" w:themeColor="text1"/>
            <w:sz w:val="24"/>
            <w:szCs w:val="24"/>
          </w:rPr>
          <w:t>maximize their profits</w:t>
        </w:r>
      </w:hyperlink>
      <w:r w:rsidRPr="007B5E8C">
        <w:rPr>
          <w:rFonts w:ascii="Times New Roman" w:hAnsi="Times New Roman"/>
          <w:color w:val="000000" w:themeColor="text1"/>
          <w:sz w:val="24"/>
          <w:szCs w:val="24"/>
        </w:rPr>
        <w:t xml:space="preserve">. </w:t>
      </w:r>
      <w:r w:rsidRPr="007B5E8C">
        <w:rPr>
          <w:rFonts w:ascii="Times New Roman" w:hAnsi="Times New Roman"/>
          <w:color w:val="000000" w:themeColor="text1"/>
          <w:sz w:val="24"/>
          <w:szCs w:val="24"/>
          <w:shd w:val="clear" w:color="auto" w:fill="FFFFFF"/>
        </w:rPr>
        <w:t xml:space="preserve">The intent to achieve monetary gain in a transaction or material endeavour. Discuss Four Ethical issues common with profit motive arrangement. </w:t>
      </w:r>
      <w:r w:rsidRPr="007B5E8C">
        <w:rPr>
          <w:rFonts w:ascii="Times New Roman" w:hAnsi="Times New Roman"/>
          <w:color w:val="000000" w:themeColor="text1"/>
          <w:sz w:val="24"/>
          <w:szCs w:val="24"/>
          <w:shd w:val="clear" w:color="auto" w:fill="FFFFFF"/>
        </w:rPr>
        <w:tab/>
      </w:r>
      <w:r w:rsidRPr="007B5E8C">
        <w:rPr>
          <w:rFonts w:ascii="Times New Roman" w:hAnsi="Times New Roman"/>
          <w:color w:val="000000" w:themeColor="text1"/>
          <w:sz w:val="24"/>
          <w:szCs w:val="24"/>
          <w:shd w:val="clear" w:color="auto" w:fill="FFFFFF"/>
        </w:rPr>
        <w:tab/>
      </w:r>
      <w:r w:rsidRPr="007B5E8C">
        <w:rPr>
          <w:rFonts w:ascii="Times New Roman" w:hAnsi="Times New Roman"/>
          <w:color w:val="000000" w:themeColor="text1"/>
          <w:sz w:val="24"/>
          <w:szCs w:val="24"/>
          <w:shd w:val="clear" w:color="auto" w:fill="FFFFFF"/>
        </w:rPr>
        <w:tab/>
      </w:r>
      <w:r w:rsidR="007B5E8C" w:rsidRPr="007B5E8C">
        <w:rPr>
          <w:rFonts w:ascii="Times New Roman" w:hAnsi="Times New Roman"/>
          <w:color w:val="000000" w:themeColor="text1"/>
          <w:sz w:val="24"/>
          <w:szCs w:val="24"/>
          <w:shd w:val="clear" w:color="auto" w:fill="FFFFFF"/>
        </w:rPr>
        <w:tab/>
      </w:r>
      <w:r w:rsidR="007B5E8C" w:rsidRPr="007B5E8C">
        <w:rPr>
          <w:rFonts w:ascii="Times New Roman" w:hAnsi="Times New Roman"/>
          <w:color w:val="000000" w:themeColor="text1"/>
          <w:sz w:val="24"/>
          <w:szCs w:val="24"/>
          <w:shd w:val="clear" w:color="auto" w:fill="FFFFFF"/>
        </w:rPr>
        <w:tab/>
      </w:r>
      <w:r w:rsidR="007B5E8C" w:rsidRPr="007B5E8C">
        <w:rPr>
          <w:rFonts w:ascii="Times New Roman" w:hAnsi="Times New Roman"/>
          <w:color w:val="000000" w:themeColor="text1"/>
          <w:sz w:val="24"/>
          <w:szCs w:val="24"/>
          <w:shd w:val="clear" w:color="auto" w:fill="FFFFFF"/>
        </w:rPr>
        <w:tab/>
      </w:r>
      <w:r w:rsidRPr="007B5E8C">
        <w:rPr>
          <w:rFonts w:ascii="Times New Roman" w:hAnsi="Times New Roman"/>
          <w:color w:val="000000" w:themeColor="text1"/>
          <w:sz w:val="24"/>
          <w:szCs w:val="24"/>
          <w:shd w:val="clear" w:color="auto" w:fill="FFFFFF"/>
        </w:rPr>
        <w:t>(8</w:t>
      </w:r>
      <w:r w:rsidRPr="007B5E8C">
        <w:rPr>
          <w:rFonts w:ascii="Times New Roman" w:hAnsi="Times New Roman"/>
          <w:color w:val="000000" w:themeColor="text1"/>
          <w:sz w:val="24"/>
          <w:szCs w:val="24"/>
          <w:shd w:val="clear" w:color="auto" w:fill="FFFFFF"/>
        </w:rPr>
        <w:t xml:space="preserve"> </w:t>
      </w:r>
      <w:r w:rsidRPr="007B5E8C">
        <w:rPr>
          <w:rFonts w:ascii="Times New Roman" w:hAnsi="Times New Roman"/>
          <w:color w:val="000000" w:themeColor="text1"/>
          <w:sz w:val="24"/>
          <w:szCs w:val="24"/>
          <w:shd w:val="clear" w:color="auto" w:fill="FFFFFF"/>
        </w:rPr>
        <w:t>marks)</w:t>
      </w:r>
    </w:p>
    <w:p w:rsidR="00E452C0" w:rsidRPr="007B5E8C" w:rsidRDefault="00E452C0" w:rsidP="007B5E8C">
      <w:pPr>
        <w:pStyle w:val="ListParagraph"/>
        <w:numPr>
          <w:ilvl w:val="0"/>
          <w:numId w:val="5"/>
        </w:numPr>
        <w:spacing w:after="0" w:line="360" w:lineRule="auto"/>
        <w:jc w:val="both"/>
        <w:rPr>
          <w:rFonts w:ascii="Times New Roman" w:eastAsia="Times New Roman" w:hAnsi="Times New Roman"/>
          <w:color w:val="000000" w:themeColor="text1"/>
          <w:sz w:val="24"/>
          <w:szCs w:val="24"/>
        </w:rPr>
      </w:pPr>
      <w:r w:rsidRPr="007B5E8C">
        <w:rPr>
          <w:rFonts w:ascii="Times New Roman" w:hAnsi="Times New Roman"/>
          <w:color w:val="000000" w:themeColor="text1"/>
          <w:sz w:val="24"/>
          <w:szCs w:val="24"/>
          <w:shd w:val="clear" w:color="auto" w:fill="FFFFFF"/>
        </w:rPr>
        <w:t>A policy is a statement which underpins how human resource management issues will be dealt with in an organisation. It communicates an organisation’s values and the organisation’s expectations of employee behaviours and performance. Discuss roles played by policies in enforcing Ethical Behaviour in the workplace.</w:t>
      </w:r>
      <w:r w:rsidR="007B5E8C" w:rsidRPr="007B5E8C">
        <w:rPr>
          <w:rFonts w:ascii="Times New Roman" w:hAnsi="Times New Roman"/>
          <w:color w:val="000000" w:themeColor="text1"/>
          <w:sz w:val="24"/>
          <w:szCs w:val="24"/>
          <w:shd w:val="clear" w:color="auto" w:fill="FFFFFF"/>
        </w:rPr>
        <w:tab/>
      </w:r>
      <w:r w:rsidR="007B5E8C" w:rsidRPr="007B5E8C">
        <w:rPr>
          <w:rFonts w:ascii="Times New Roman" w:hAnsi="Times New Roman"/>
          <w:color w:val="000000" w:themeColor="text1"/>
          <w:sz w:val="24"/>
          <w:szCs w:val="24"/>
          <w:shd w:val="clear" w:color="auto" w:fill="FFFFFF"/>
        </w:rPr>
        <w:tab/>
      </w:r>
      <w:r w:rsidR="007B5E8C" w:rsidRPr="007B5E8C">
        <w:rPr>
          <w:rFonts w:ascii="Times New Roman" w:hAnsi="Times New Roman"/>
          <w:color w:val="000000" w:themeColor="text1"/>
          <w:sz w:val="24"/>
          <w:szCs w:val="24"/>
          <w:shd w:val="clear" w:color="auto" w:fill="FFFFFF"/>
        </w:rPr>
        <w:tab/>
      </w:r>
      <w:r w:rsidR="007B5E8C" w:rsidRPr="007B5E8C">
        <w:rPr>
          <w:rFonts w:ascii="Times New Roman" w:hAnsi="Times New Roman"/>
          <w:color w:val="000000" w:themeColor="text1"/>
          <w:sz w:val="24"/>
          <w:szCs w:val="24"/>
          <w:shd w:val="clear" w:color="auto" w:fill="FFFFFF"/>
        </w:rPr>
        <w:tab/>
      </w:r>
      <w:r w:rsidR="007B5E8C" w:rsidRPr="007B5E8C">
        <w:rPr>
          <w:rFonts w:ascii="Times New Roman" w:hAnsi="Times New Roman"/>
          <w:color w:val="000000" w:themeColor="text1"/>
          <w:sz w:val="24"/>
          <w:szCs w:val="24"/>
          <w:shd w:val="clear" w:color="auto" w:fill="FFFFFF"/>
        </w:rPr>
        <w:tab/>
      </w:r>
      <w:r w:rsidRPr="007B5E8C">
        <w:rPr>
          <w:rFonts w:ascii="Times New Roman" w:hAnsi="Times New Roman"/>
          <w:color w:val="000000" w:themeColor="text1"/>
          <w:sz w:val="24"/>
          <w:szCs w:val="24"/>
          <w:shd w:val="clear" w:color="auto" w:fill="FFFFFF"/>
        </w:rPr>
        <w:t>(6 Marks)</w:t>
      </w:r>
    </w:p>
    <w:p w:rsidR="00E452C0" w:rsidRPr="007B5E8C" w:rsidRDefault="00E452C0" w:rsidP="007B5E8C">
      <w:pPr>
        <w:spacing w:after="0" w:line="360" w:lineRule="auto"/>
        <w:rPr>
          <w:rFonts w:ascii="Times New Roman" w:hAnsi="Times New Roman"/>
          <w:b/>
          <w:sz w:val="24"/>
          <w:szCs w:val="24"/>
        </w:rPr>
      </w:pPr>
    </w:p>
    <w:sectPr w:rsidR="00E452C0" w:rsidRPr="007B5E8C" w:rsidSect="00436CF3">
      <w:headerReference w:type="even" r:id="rId10"/>
      <w:headerReference w:type="default" r:id="rId11"/>
      <w:footerReference w:type="default" r:id="rId12"/>
      <w:headerReference w:type="first" r:id="rId13"/>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B29" w:rsidRDefault="002F4B29">
      <w:pPr>
        <w:spacing w:after="0" w:line="240" w:lineRule="auto"/>
      </w:pPr>
      <w:r>
        <w:separator/>
      </w:r>
    </w:p>
  </w:endnote>
  <w:endnote w:type="continuationSeparator" w:id="0">
    <w:p w:rsidR="002F4B29" w:rsidRDefault="002F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2F4B29"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207F6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2F4B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B29" w:rsidRDefault="002F4B29">
      <w:pPr>
        <w:spacing w:after="0" w:line="240" w:lineRule="auto"/>
      </w:pPr>
      <w:r>
        <w:separator/>
      </w:r>
    </w:p>
  </w:footnote>
  <w:footnote w:type="continuationSeparator" w:id="0">
    <w:p w:rsidR="002F4B29" w:rsidRDefault="002F4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F4B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F4B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02372"/>
    <w:multiLevelType w:val="hybridMultilevel"/>
    <w:tmpl w:val="DD84C242"/>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2036C"/>
    <w:multiLevelType w:val="hybridMultilevel"/>
    <w:tmpl w:val="8B26D628"/>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5C167334"/>
    <w:multiLevelType w:val="hybridMultilevel"/>
    <w:tmpl w:val="48EE535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C73FA"/>
    <w:multiLevelType w:val="hybridMultilevel"/>
    <w:tmpl w:val="36A839C4"/>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084C49"/>
    <w:multiLevelType w:val="hybridMultilevel"/>
    <w:tmpl w:val="CA082EEA"/>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3"/>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07F6E"/>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2F4B29"/>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A059C"/>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5E8C"/>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2C0"/>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4903BC7"/>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Profit_maximiza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4047-E20A-4B72-853D-4C8BD4EE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2021-04-02T09:01:00Z</dcterms:modified>
</cp:coreProperties>
</file>